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52BD7" w:rsidRDefault="00452BD7" w:rsidP="00452BD7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№760-П</w:t>
      </w:r>
    </w:p>
    <w:p w:rsidR="00900DEA" w:rsidRDefault="00452BD7" w:rsidP="00452BD7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C25A95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№315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с.Нагаево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431AD6" w:rsidRDefault="00BB0B2D" w:rsidP="00452BD7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C25A95">
        <w:rPr>
          <w:bCs/>
          <w:sz w:val="28"/>
          <w:szCs w:val="28"/>
          <w:lang w:eastAsia="ru-RU"/>
        </w:rPr>
        <w:t>№315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C25A95">
        <w:rPr>
          <w:bCs/>
          <w:sz w:val="28"/>
          <w:szCs w:val="28"/>
          <w:lang w:eastAsia="ru-RU"/>
        </w:rPr>
        <w:t xml:space="preserve"> с.Нагаево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C25A95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№315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C25A95" w:rsidRPr="00673F80" w:rsidTr="00C25A95">
        <w:trPr>
          <w:trHeight w:val="489"/>
          <w:jc w:val="center"/>
        </w:trPr>
        <w:tc>
          <w:tcPr>
            <w:tcW w:w="5982" w:type="dxa"/>
            <w:vAlign w:val="center"/>
            <w:hideMark/>
          </w:tcPr>
          <w:p w:rsidR="00C25A95" w:rsidRPr="00673F80" w:rsidRDefault="00C25A95" w:rsidP="00C25A95">
            <w:pPr>
              <w:jc w:val="center"/>
              <w:rPr>
                <w:b/>
                <w:bCs/>
              </w:rPr>
            </w:pPr>
            <w:r w:rsidRPr="00673F80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C25A95" w:rsidRPr="00673F80" w:rsidRDefault="00C25A95" w:rsidP="00C25A95">
            <w:pPr>
              <w:ind w:right="231"/>
              <w:jc w:val="center"/>
              <w:rPr>
                <w:b/>
                <w:bCs/>
              </w:rPr>
            </w:pPr>
            <w:r w:rsidRPr="00673F80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13:11:0206001:377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673F80">
              <w:rPr>
                <w:color w:val="000000"/>
                <w:sz w:val="23"/>
                <w:szCs w:val="23"/>
              </w:rPr>
              <w:br/>
              <w:t>ул. Школьная, дом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13:11:0206001:182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673F80">
              <w:rPr>
                <w:color w:val="000000"/>
                <w:sz w:val="23"/>
                <w:szCs w:val="23"/>
              </w:rPr>
              <w:br/>
              <w:t>ул. Школьная,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13:11:0206001:191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13:11:0206001:214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13:11:0206001:221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13:11:0206001:222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13:11:0206001:262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673F80">
              <w:rPr>
                <w:color w:val="000000"/>
                <w:sz w:val="23"/>
                <w:szCs w:val="23"/>
              </w:rPr>
              <w:br/>
              <w:t>ул. Советская, Дачная,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13:11:0206001:378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13:11:0206001:386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13:11:0206001:505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село Нагаево, улица 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13:11:0206001:507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 Мордовия, Кадошкинский район, с. Нагаево, </w:t>
            </w:r>
            <w:r w:rsidRPr="00673F80">
              <w:rPr>
                <w:color w:val="000000"/>
                <w:sz w:val="23"/>
                <w:szCs w:val="23"/>
              </w:rPr>
              <w:br/>
              <w:t>ул. 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13:11:0206001:508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673F80">
              <w:rPr>
                <w:color w:val="000000"/>
                <w:sz w:val="23"/>
                <w:szCs w:val="23"/>
              </w:rPr>
              <w:br/>
              <w:t>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13:11:0206001:509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 xml:space="preserve">Республика Мордовия, Кадошкинский район, Нагаевское </w:t>
            </w:r>
            <w:r w:rsidRPr="00673F80">
              <w:rPr>
                <w:color w:val="000000"/>
                <w:sz w:val="23"/>
                <w:szCs w:val="23"/>
              </w:rPr>
              <w:br/>
              <w:t>сельское поселение, примыкает к южной границе села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13:11:0206002:39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13:11:0206002:42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Электросетевой комплекс ВЛ 10 кВ, ТП 10/0,4 кВ, ВЛ 0,4 кВ от яч. № 2 РП 10 кВ «Пушкино»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13:11:0206002:46</w:t>
            </w:r>
          </w:p>
        </w:tc>
      </w:tr>
      <w:tr w:rsidR="00C25A95" w:rsidRPr="00673F80" w:rsidTr="00C25A95">
        <w:trPr>
          <w:trHeight w:val="567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Республика Мордовия, Кадошкинский район, Пушкинское сельское поселение, с. Нагаево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13:11:0206001</w:t>
            </w:r>
          </w:p>
        </w:tc>
      </w:tr>
      <w:tr w:rsidR="00C25A95" w:rsidRPr="00673F80" w:rsidTr="00C25A95">
        <w:trPr>
          <w:trHeight w:val="590"/>
          <w:jc w:val="center"/>
        </w:trPr>
        <w:tc>
          <w:tcPr>
            <w:tcW w:w="5982" w:type="dxa"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lastRenderedPageBreak/>
              <w:t>Республика Мордовия, Кадошкинский район, Пушкинское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5A95" w:rsidRPr="00673F80" w:rsidRDefault="00C25A95" w:rsidP="00C25A95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673F80">
              <w:rPr>
                <w:color w:val="000000"/>
                <w:sz w:val="23"/>
                <w:szCs w:val="23"/>
              </w:rPr>
              <w:t>13:11:0206002</w:t>
            </w:r>
          </w:p>
        </w:tc>
        <w:bookmarkStart w:id="0" w:name="_GoBack"/>
        <w:bookmarkEnd w:id="0"/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5119A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444CC"/>
    <w:rsid w:val="00452BD7"/>
    <w:rsid w:val="00463743"/>
    <w:rsid w:val="004C799F"/>
    <w:rsid w:val="004D7275"/>
    <w:rsid w:val="004E6C0E"/>
    <w:rsid w:val="00527351"/>
    <w:rsid w:val="00535BF7"/>
    <w:rsid w:val="00557A31"/>
    <w:rsid w:val="00583CE6"/>
    <w:rsid w:val="005B2EE5"/>
    <w:rsid w:val="005C0F5E"/>
    <w:rsid w:val="005D548E"/>
    <w:rsid w:val="0062110B"/>
    <w:rsid w:val="0062116F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4D41"/>
    <w:rsid w:val="009756F3"/>
    <w:rsid w:val="0098475C"/>
    <w:rsid w:val="009A03F3"/>
    <w:rsid w:val="009A4AB1"/>
    <w:rsid w:val="009A50CA"/>
    <w:rsid w:val="009A692B"/>
    <w:rsid w:val="009E3047"/>
    <w:rsid w:val="009E6670"/>
    <w:rsid w:val="00A1230D"/>
    <w:rsid w:val="00A70BAA"/>
    <w:rsid w:val="00B65A90"/>
    <w:rsid w:val="00B67BB3"/>
    <w:rsid w:val="00BB0B2D"/>
    <w:rsid w:val="00BC20DE"/>
    <w:rsid w:val="00C25A95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24262"/>
    <w:rsid w:val="00F54171"/>
    <w:rsid w:val="00F67183"/>
    <w:rsid w:val="00F80CA8"/>
    <w:rsid w:val="00FB6D91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2B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85</cp:revision>
  <cp:lastPrinted>2024-10-07T07:27:00Z</cp:lastPrinted>
  <dcterms:created xsi:type="dcterms:W3CDTF">2023-07-11T14:07:00Z</dcterms:created>
  <dcterms:modified xsi:type="dcterms:W3CDTF">2024-10-14T11:45:00Z</dcterms:modified>
</cp:coreProperties>
</file>